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eastAsia="方正小标宋_GBK"/>
          <w:spacing w:val="-11"/>
          <w:w w:val="90"/>
          <w:sz w:val="40"/>
          <w:szCs w:val="48"/>
        </w:rPr>
      </w:pPr>
      <w:r>
        <w:rPr>
          <w:rFonts w:hint="eastAsia" w:eastAsia="方正小标宋_GBK"/>
          <w:spacing w:val="-11"/>
          <w:w w:val="90"/>
          <w:sz w:val="36"/>
          <w:szCs w:val="36"/>
        </w:rPr>
        <w:t>中方县公开招聘中小学、幼儿园员额制教师</w:t>
      </w:r>
      <w:bookmarkStart w:id="0" w:name="_GoBack"/>
      <w:r>
        <w:rPr>
          <w:rFonts w:hint="eastAsia" w:eastAsia="方正小标宋_GBK"/>
          <w:spacing w:val="-11"/>
          <w:w w:val="90"/>
          <w:sz w:val="36"/>
          <w:szCs w:val="36"/>
        </w:rPr>
        <w:t>报名登记表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38"/>
        <w:gridCol w:w="361"/>
        <w:gridCol w:w="469"/>
        <w:gridCol w:w="170"/>
        <w:gridCol w:w="571"/>
        <w:gridCol w:w="137"/>
        <w:gridCol w:w="332"/>
        <w:gridCol w:w="434"/>
        <w:gridCol w:w="534"/>
        <w:gridCol w:w="155"/>
        <w:gridCol w:w="538"/>
        <w:gridCol w:w="288"/>
        <w:gridCol w:w="981"/>
        <w:gridCol w:w="263"/>
        <w:gridCol w:w="166"/>
        <w:gridCol w:w="7"/>
        <w:gridCol w:w="977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4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身份证号码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第一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  <w:r>
              <w:rPr>
                <w:rFonts w:hint="eastAsia" w:ascii="仿宋" w:hAnsi="仿宋" w:eastAsia="仿宋" w:cs="仿宋"/>
                <w:bCs/>
              </w:rPr>
              <w:t>（全日制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何年何月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何院校何专业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</w:t>
            </w:r>
          </w:p>
        </w:tc>
        <w:tc>
          <w:tcPr>
            <w:tcW w:w="440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普通话等级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最高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何年何月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何院校何专业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</w:t>
            </w:r>
          </w:p>
        </w:tc>
        <w:tc>
          <w:tcPr>
            <w:tcW w:w="440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专业技术职务</w:t>
            </w:r>
          </w:p>
        </w:tc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住址</w:t>
            </w:r>
          </w:p>
        </w:tc>
        <w:tc>
          <w:tcPr>
            <w:tcW w:w="307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岗位</w:t>
            </w:r>
          </w:p>
        </w:tc>
        <w:tc>
          <w:tcPr>
            <w:tcW w:w="9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报考学段岗位及专业测试专项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</w:t>
            </w:r>
          </w:p>
        </w:tc>
        <w:tc>
          <w:tcPr>
            <w:tcW w:w="5027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是否为在编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在岗教师</w:t>
            </w:r>
          </w:p>
        </w:tc>
        <w:tc>
          <w:tcPr>
            <w:tcW w:w="7611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4"/>
              </w:rPr>
              <w:t>教师资格证类别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4"/>
              </w:rPr>
              <w:t>教师资格证编号</w:t>
            </w:r>
          </w:p>
        </w:tc>
        <w:tc>
          <w:tcPr>
            <w:tcW w:w="264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4"/>
              </w:rPr>
              <w:t>姓名</w:t>
            </w:r>
          </w:p>
        </w:tc>
        <w:tc>
          <w:tcPr>
            <w:tcW w:w="274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4"/>
              </w:rPr>
              <w:t>单位</w:t>
            </w:r>
          </w:p>
        </w:tc>
        <w:tc>
          <w:tcPr>
            <w:tcW w:w="444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</w:tc>
        <w:tc>
          <w:tcPr>
            <w:tcW w:w="8649" w:type="dxa"/>
            <w:gridSpan w:val="18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按高中→大学→至今逐项进行填写。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8649" w:type="dxa"/>
            <w:gridSpan w:val="18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以上所填信息属实，若经核查不符，本人同意取消录取资格。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  <w:p>
            <w:pPr>
              <w:spacing w:line="320" w:lineRule="exact"/>
              <w:ind w:firstLine="5440" w:firstLineChars="1700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意见</w:t>
            </w:r>
          </w:p>
        </w:tc>
        <w:tc>
          <w:tcPr>
            <w:tcW w:w="8649" w:type="dxa"/>
            <w:gridSpan w:val="18"/>
            <w:vAlign w:val="center"/>
          </w:tcPr>
          <w:p>
            <w:pPr>
              <w:wordWrap w:val="0"/>
              <w:spacing w:line="320" w:lineRule="exact"/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  <w:p>
            <w:pPr>
              <w:spacing w:line="320" w:lineRule="exact"/>
              <w:ind w:right="600"/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ind w:right="600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20" w:lineRule="exact"/>
              <w:ind w:right="600"/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中 方 县 教 育 局     </w:t>
            </w:r>
          </w:p>
          <w:p>
            <w:pPr>
              <w:wordWrap w:val="0"/>
              <w:spacing w:line="320" w:lineRule="exact"/>
              <w:jc w:val="righ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年    月 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A7C13"/>
    <w:rsid w:val="38DA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2020-08-26T02:34:00Z</dcterms:created>
  <dc:creator>Administrator</dc:creator>
  <cp:lastModifiedBy>Administrator</cp:lastModifiedBy>
  <dcterms:modified xsi:type="dcterms:W3CDTF">2020-08-26T02:35:20Z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